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B0AFA" w14:textId="77777777" w:rsidR="0032155E" w:rsidRPr="004D03C7" w:rsidRDefault="0032155E" w:rsidP="0032155E">
      <w:pPr>
        <w:jc w:val="center"/>
        <w:rPr>
          <w:rFonts w:ascii="Ink Free" w:hAnsi="Ink Free"/>
          <w:b/>
          <w:bCs/>
          <w:iCs/>
          <w:szCs w:val="24"/>
        </w:rPr>
      </w:pPr>
      <w:bookmarkStart w:id="0" w:name="_GoBack"/>
      <w:bookmarkEnd w:id="0"/>
    </w:p>
    <w:p w14:paraId="02A7EBE5" w14:textId="77777777" w:rsidR="0032155E" w:rsidRDefault="0032155E" w:rsidP="0032155E">
      <w:pPr>
        <w:jc w:val="center"/>
        <w:rPr>
          <w:rFonts w:ascii="Ink Free" w:hAnsi="Ink Free"/>
          <w:b/>
          <w:bCs/>
          <w:iCs/>
          <w:sz w:val="36"/>
          <w:szCs w:val="36"/>
        </w:rPr>
      </w:pPr>
    </w:p>
    <w:p w14:paraId="048B9E7E" w14:textId="5DF1070A" w:rsidR="0032155E" w:rsidRPr="0032155E" w:rsidRDefault="0032155E" w:rsidP="0032155E">
      <w:pPr>
        <w:jc w:val="center"/>
        <w:rPr>
          <w:rFonts w:ascii="Ink Free" w:hAnsi="Ink Free"/>
          <w:b/>
          <w:bCs/>
          <w:iCs/>
          <w:sz w:val="36"/>
          <w:szCs w:val="36"/>
        </w:rPr>
      </w:pPr>
      <w:r w:rsidRPr="0032155E">
        <w:rPr>
          <w:rFonts w:ascii="Ink Free" w:hAnsi="Ink Free"/>
          <w:b/>
          <w:bCs/>
          <w:iCs/>
          <w:sz w:val="36"/>
          <w:szCs w:val="36"/>
        </w:rPr>
        <w:t>About the Anxiety Workshop</w:t>
      </w:r>
    </w:p>
    <w:p w14:paraId="7B4C0AAE" w14:textId="3108F68F" w:rsidR="0032155E" w:rsidRPr="00EC37CC" w:rsidRDefault="0032155E" w:rsidP="0032155E">
      <w:pPr>
        <w:ind w:left="720"/>
        <w:rPr>
          <w:rFonts w:ascii="Ink Free" w:hAnsi="Ink Free"/>
          <w:iCs/>
        </w:rPr>
      </w:pPr>
    </w:p>
    <w:p w14:paraId="2F42BD48" w14:textId="63297367" w:rsidR="0032155E" w:rsidRPr="00EC37CC" w:rsidRDefault="0032155E" w:rsidP="0032155E">
      <w:pPr>
        <w:pStyle w:val="ListParagraph"/>
        <w:numPr>
          <w:ilvl w:val="0"/>
          <w:numId w:val="6"/>
        </w:numPr>
        <w:ind w:left="360" w:hanging="180"/>
        <w:rPr>
          <w:rFonts w:ascii="Ink Free" w:hAnsi="Ink Free"/>
          <w:iCs/>
        </w:rPr>
      </w:pPr>
      <w:r w:rsidRPr="00EC37CC">
        <w:rPr>
          <w:rFonts w:ascii="Ink Free" w:hAnsi="Ink Free"/>
          <w:iCs/>
        </w:rPr>
        <w:t xml:space="preserve">This is a 6-session workshop intended to provide information about anxiety, help </w:t>
      </w:r>
      <w:r w:rsidR="004360B2">
        <w:rPr>
          <w:rFonts w:ascii="Ink Free" w:hAnsi="Ink Free"/>
          <w:iCs/>
        </w:rPr>
        <w:t>you</w:t>
      </w:r>
      <w:r w:rsidRPr="00EC37CC">
        <w:rPr>
          <w:rFonts w:ascii="Ink Free" w:hAnsi="Ink Free"/>
          <w:iCs/>
        </w:rPr>
        <w:t xml:space="preserve"> explore how anxiety shows up for </w:t>
      </w:r>
      <w:r w:rsidR="004360B2">
        <w:rPr>
          <w:rFonts w:ascii="Ink Free" w:hAnsi="Ink Free"/>
          <w:iCs/>
        </w:rPr>
        <w:t>you</w:t>
      </w:r>
      <w:r w:rsidRPr="00EC37CC">
        <w:rPr>
          <w:rFonts w:ascii="Ink Free" w:hAnsi="Ink Free"/>
          <w:iCs/>
        </w:rPr>
        <w:t>, and to gain tools to manage the anxiety</w:t>
      </w:r>
    </w:p>
    <w:p w14:paraId="2E64479A" w14:textId="1C5EF086" w:rsidR="0032155E" w:rsidRPr="00EC37CC" w:rsidRDefault="0032155E" w:rsidP="0032155E">
      <w:pPr>
        <w:pStyle w:val="ListParagraph"/>
        <w:numPr>
          <w:ilvl w:val="0"/>
          <w:numId w:val="6"/>
        </w:numPr>
        <w:ind w:left="360" w:hanging="180"/>
        <w:rPr>
          <w:rFonts w:ascii="Ink Free" w:hAnsi="Ink Free"/>
          <w:iCs/>
        </w:rPr>
      </w:pPr>
      <w:r w:rsidRPr="00EC37CC">
        <w:rPr>
          <w:rFonts w:ascii="Ink Free" w:hAnsi="Ink Free"/>
          <w:iCs/>
        </w:rPr>
        <w:t>The workshop runs on a “loop” and all 6 sessions are offered twice per semester</w:t>
      </w:r>
    </w:p>
    <w:p w14:paraId="581BAD9E" w14:textId="61C0893A" w:rsidR="0032155E" w:rsidRPr="00EC37CC" w:rsidRDefault="0032155E" w:rsidP="0032155E">
      <w:pPr>
        <w:pStyle w:val="ListParagraph"/>
        <w:numPr>
          <w:ilvl w:val="0"/>
          <w:numId w:val="6"/>
        </w:numPr>
        <w:ind w:left="360" w:hanging="180"/>
        <w:rPr>
          <w:rFonts w:ascii="Ink Free" w:hAnsi="Ink Free"/>
          <w:iCs/>
        </w:rPr>
      </w:pPr>
      <w:r w:rsidRPr="00EC37CC">
        <w:rPr>
          <w:rFonts w:ascii="Ink Free" w:hAnsi="Ink Free"/>
          <w:iCs/>
        </w:rPr>
        <w:t>You can join at any time—you do not need to join at session 1</w:t>
      </w:r>
    </w:p>
    <w:p w14:paraId="38E07BF6" w14:textId="0D8B93AD" w:rsidR="0032155E" w:rsidRPr="00EC37CC" w:rsidRDefault="0032155E" w:rsidP="0032155E">
      <w:pPr>
        <w:pStyle w:val="ListParagraph"/>
        <w:numPr>
          <w:ilvl w:val="0"/>
          <w:numId w:val="6"/>
        </w:numPr>
        <w:ind w:left="360" w:hanging="180"/>
        <w:rPr>
          <w:rFonts w:ascii="Ink Free" w:hAnsi="Ink Free"/>
          <w:iCs/>
        </w:rPr>
      </w:pPr>
      <w:proofErr w:type="gramStart"/>
      <w:r w:rsidRPr="00EC37CC">
        <w:rPr>
          <w:rFonts w:ascii="Ink Free" w:hAnsi="Ink Free"/>
          <w:iCs/>
        </w:rPr>
        <w:t>As long as</w:t>
      </w:r>
      <w:proofErr w:type="gramEnd"/>
      <w:r w:rsidRPr="00EC37CC">
        <w:rPr>
          <w:rFonts w:ascii="Ink Free" w:hAnsi="Ink Free"/>
          <w:iCs/>
        </w:rPr>
        <w:t xml:space="preserve"> you come to all 6 sessions you will have completed the workshop</w:t>
      </w:r>
    </w:p>
    <w:p w14:paraId="170065FC" w14:textId="124B4567" w:rsidR="0032155E" w:rsidRPr="00EC37CC" w:rsidRDefault="0032155E" w:rsidP="0032155E">
      <w:pPr>
        <w:pStyle w:val="ListParagraph"/>
        <w:numPr>
          <w:ilvl w:val="0"/>
          <w:numId w:val="6"/>
        </w:numPr>
        <w:ind w:left="360" w:hanging="180"/>
        <w:rPr>
          <w:rFonts w:ascii="Ink Free" w:hAnsi="Ink Free"/>
          <w:iCs/>
        </w:rPr>
      </w:pPr>
      <w:r w:rsidRPr="00EC37CC">
        <w:rPr>
          <w:rFonts w:ascii="Ink Free" w:hAnsi="Ink Free"/>
          <w:iCs/>
        </w:rPr>
        <w:t>If you miss a session, you can elect to make it up when it loops back around</w:t>
      </w:r>
    </w:p>
    <w:p w14:paraId="3051AFD1" w14:textId="77777777" w:rsidR="0032155E" w:rsidRPr="0032155E" w:rsidRDefault="0032155E" w:rsidP="0032155E">
      <w:pPr>
        <w:rPr>
          <w:rFonts w:ascii="Ink Free" w:hAnsi="Ink Free"/>
          <w:iCs/>
          <w:sz w:val="36"/>
          <w:szCs w:val="36"/>
        </w:rPr>
      </w:pPr>
    </w:p>
    <w:p w14:paraId="48D2B207" w14:textId="2B7F8525" w:rsidR="0032155E" w:rsidRPr="00EC37CC" w:rsidRDefault="0032155E" w:rsidP="0032155E">
      <w:pPr>
        <w:jc w:val="center"/>
        <w:rPr>
          <w:rFonts w:ascii="Ink Free" w:hAnsi="Ink Free"/>
          <w:b/>
          <w:bCs/>
          <w:iCs/>
        </w:rPr>
      </w:pPr>
      <w:r w:rsidRPr="0032155E">
        <w:rPr>
          <w:rFonts w:ascii="Ink Free" w:hAnsi="Ink Free"/>
          <w:b/>
          <w:bCs/>
          <w:iCs/>
          <w:sz w:val="36"/>
          <w:szCs w:val="36"/>
        </w:rPr>
        <w:t>What to expect</w:t>
      </w:r>
      <w:r>
        <w:rPr>
          <w:rFonts w:ascii="Ink Free" w:hAnsi="Ink Free"/>
          <w:b/>
          <w:bCs/>
          <w:iCs/>
        </w:rPr>
        <w:br/>
      </w:r>
    </w:p>
    <w:p w14:paraId="0CEB676D" w14:textId="574CB981" w:rsidR="004360B2" w:rsidRPr="00EC37CC" w:rsidRDefault="004360B2" w:rsidP="004360B2">
      <w:pPr>
        <w:pStyle w:val="ListParagraph"/>
        <w:numPr>
          <w:ilvl w:val="0"/>
          <w:numId w:val="7"/>
        </w:numPr>
        <w:ind w:right="-144"/>
        <w:rPr>
          <w:rFonts w:ascii="Ink Free" w:hAnsi="Ink Free"/>
          <w:iCs/>
        </w:rPr>
      </w:pPr>
      <w:r w:rsidRPr="00EC37CC">
        <w:rPr>
          <w:rFonts w:ascii="Ink Free" w:hAnsi="Ink Free"/>
          <w:iCs/>
        </w:rPr>
        <w:t xml:space="preserve">For best results, participants are asked to apply the information and practice the skills between sessions </w:t>
      </w:r>
    </w:p>
    <w:p w14:paraId="0A3FD631" w14:textId="5E581807" w:rsidR="004360B2" w:rsidRPr="00EC37CC" w:rsidRDefault="004360B2" w:rsidP="004360B2">
      <w:pPr>
        <w:pStyle w:val="ListParagraph"/>
        <w:numPr>
          <w:ilvl w:val="0"/>
          <w:numId w:val="7"/>
        </w:numPr>
        <w:rPr>
          <w:rFonts w:ascii="Ink Free" w:hAnsi="Ink Free"/>
          <w:iCs/>
        </w:rPr>
      </w:pPr>
      <w:r w:rsidRPr="00EC37CC">
        <w:rPr>
          <w:rFonts w:ascii="Ink Free" w:hAnsi="Ink Free"/>
          <w:iCs/>
        </w:rPr>
        <w:t>You only share what you’re comfortable sharing</w:t>
      </w:r>
    </w:p>
    <w:p w14:paraId="403DB885" w14:textId="2D4B95D3" w:rsidR="004360B2" w:rsidRPr="00EC37CC" w:rsidRDefault="004360B2" w:rsidP="004360B2">
      <w:pPr>
        <w:pStyle w:val="ListParagraph"/>
        <w:numPr>
          <w:ilvl w:val="0"/>
          <w:numId w:val="7"/>
        </w:numPr>
        <w:rPr>
          <w:rFonts w:ascii="Ink Free" w:hAnsi="Ink Free"/>
          <w:iCs/>
        </w:rPr>
      </w:pPr>
      <w:r w:rsidRPr="00EC37CC">
        <w:rPr>
          <w:rFonts w:ascii="Ink Free" w:hAnsi="Ink Free"/>
          <w:iCs/>
        </w:rPr>
        <w:t>This is a skills-based group, meaning that it will have a “classroom-y” format</w:t>
      </w:r>
    </w:p>
    <w:p w14:paraId="56048CDC" w14:textId="424ADE3F" w:rsidR="0032155E" w:rsidRPr="00EC37CC" w:rsidRDefault="0032155E" w:rsidP="0032155E">
      <w:pPr>
        <w:pStyle w:val="ListParagraph"/>
        <w:numPr>
          <w:ilvl w:val="0"/>
          <w:numId w:val="7"/>
        </w:numPr>
        <w:rPr>
          <w:rFonts w:ascii="Ink Free" w:hAnsi="Ink Free"/>
          <w:iCs/>
        </w:rPr>
      </w:pPr>
      <w:r w:rsidRPr="00EC37CC">
        <w:rPr>
          <w:rFonts w:ascii="Ink Free" w:hAnsi="Ink Free"/>
          <w:iCs/>
        </w:rPr>
        <w:t>There is a maximum of 1</w:t>
      </w:r>
      <w:r w:rsidR="008E50C6">
        <w:rPr>
          <w:rFonts w:ascii="Ink Free" w:hAnsi="Ink Free"/>
          <w:iCs/>
        </w:rPr>
        <w:t>1</w:t>
      </w:r>
      <w:r w:rsidRPr="00EC37CC">
        <w:rPr>
          <w:rFonts w:ascii="Ink Free" w:hAnsi="Ink Free"/>
          <w:iCs/>
        </w:rPr>
        <w:t xml:space="preserve"> members in the workshop with </w:t>
      </w:r>
      <w:r w:rsidR="004360B2">
        <w:rPr>
          <w:rFonts w:ascii="Ink Free" w:hAnsi="Ink Free"/>
          <w:iCs/>
        </w:rPr>
        <w:t>2</w:t>
      </w:r>
      <w:r w:rsidRPr="00EC37CC">
        <w:rPr>
          <w:rFonts w:ascii="Ink Free" w:hAnsi="Ink Free"/>
          <w:iCs/>
        </w:rPr>
        <w:t xml:space="preserve"> co-facilitators</w:t>
      </w:r>
    </w:p>
    <w:p w14:paraId="12D3E3FD" w14:textId="54B6634D" w:rsidR="0032155E" w:rsidRPr="00EC37CC" w:rsidRDefault="0032155E" w:rsidP="0032155E">
      <w:pPr>
        <w:pStyle w:val="ListParagraph"/>
        <w:numPr>
          <w:ilvl w:val="0"/>
          <w:numId w:val="7"/>
        </w:numPr>
        <w:rPr>
          <w:rFonts w:ascii="Ink Free" w:hAnsi="Ink Free"/>
          <w:iCs/>
        </w:rPr>
      </w:pPr>
      <w:r w:rsidRPr="00EC37CC">
        <w:rPr>
          <w:rFonts w:ascii="Ink Free" w:hAnsi="Ink Free"/>
          <w:iCs/>
        </w:rPr>
        <w:t>Each session is structured with the following activities:</w:t>
      </w:r>
    </w:p>
    <w:p w14:paraId="65DE125C" w14:textId="7439C6E4" w:rsidR="0032155E" w:rsidRPr="00EC37CC" w:rsidRDefault="0032155E" w:rsidP="0032155E">
      <w:pPr>
        <w:pStyle w:val="ListParagraph"/>
        <w:numPr>
          <w:ilvl w:val="1"/>
          <w:numId w:val="7"/>
        </w:numPr>
        <w:rPr>
          <w:rFonts w:ascii="Ink Free" w:hAnsi="Ink Free"/>
        </w:rPr>
      </w:pPr>
      <w:r w:rsidRPr="00EC37CC">
        <w:rPr>
          <w:rFonts w:ascii="Ink Free" w:hAnsi="Ink Free"/>
        </w:rPr>
        <w:t>Introductions &amp; ice breaker</w:t>
      </w:r>
    </w:p>
    <w:p w14:paraId="13734F22" w14:textId="35757323" w:rsidR="0032155E" w:rsidRPr="00EC37CC" w:rsidRDefault="00DC135A" w:rsidP="0032155E">
      <w:pPr>
        <w:pStyle w:val="ListParagraph"/>
        <w:numPr>
          <w:ilvl w:val="1"/>
          <w:numId w:val="7"/>
        </w:numPr>
        <w:rPr>
          <w:rFonts w:ascii="Ink Free" w:hAnsi="Ink Free"/>
        </w:rPr>
      </w:pPr>
      <w:r>
        <w:rPr>
          <w:rFonts w:asciiTheme="majorHAnsi" w:hAnsiTheme="majorHAnsi" w:cstheme="majorHAnsi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C1E9359" wp14:editId="2D0A92AD">
            <wp:simplePos x="0" y="0"/>
            <wp:positionH relativeFrom="margin">
              <wp:posOffset>3923665</wp:posOffset>
            </wp:positionH>
            <wp:positionV relativeFrom="paragraph">
              <wp:posOffset>9525</wp:posOffset>
            </wp:positionV>
            <wp:extent cx="2566035" cy="3422650"/>
            <wp:effectExtent l="0" t="0" r="5715" b="6350"/>
            <wp:wrapTight wrapText="bothSides">
              <wp:wrapPolygon edited="0">
                <wp:start x="0" y="0"/>
                <wp:lineTo x="0" y="21520"/>
                <wp:lineTo x="21488" y="21520"/>
                <wp:lineTo x="21488" y="0"/>
                <wp:lineTo x="0" y="0"/>
              </wp:wrapPolygon>
            </wp:wrapTight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.png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55E" w:rsidRPr="00EC37CC">
        <w:rPr>
          <w:rFonts w:ascii="Ink Free" w:hAnsi="Ink Free"/>
        </w:rPr>
        <w:t>Mindfulness activity</w:t>
      </w:r>
    </w:p>
    <w:p w14:paraId="49AF7A8E" w14:textId="77777777" w:rsidR="0032155E" w:rsidRPr="00EC37CC" w:rsidRDefault="0032155E" w:rsidP="0032155E">
      <w:pPr>
        <w:pStyle w:val="ListParagraph"/>
        <w:numPr>
          <w:ilvl w:val="1"/>
          <w:numId w:val="7"/>
        </w:numPr>
        <w:rPr>
          <w:rFonts w:ascii="Ink Free" w:hAnsi="Ink Free"/>
        </w:rPr>
      </w:pPr>
      <w:r w:rsidRPr="00EC37CC">
        <w:rPr>
          <w:rFonts w:ascii="Ink Free" w:hAnsi="Ink Free"/>
        </w:rPr>
        <w:t xml:space="preserve">Skills review &amp; troubleshooting from last week’s skills </w:t>
      </w:r>
    </w:p>
    <w:p w14:paraId="6BFD840F" w14:textId="674F8050" w:rsidR="0032155E" w:rsidRPr="00EC37CC" w:rsidRDefault="0032155E" w:rsidP="0032155E">
      <w:pPr>
        <w:pStyle w:val="ListParagraph"/>
        <w:numPr>
          <w:ilvl w:val="1"/>
          <w:numId w:val="7"/>
        </w:numPr>
        <w:rPr>
          <w:rFonts w:ascii="Ink Free" w:hAnsi="Ink Free"/>
        </w:rPr>
      </w:pPr>
      <w:r w:rsidRPr="00EC37CC">
        <w:rPr>
          <w:rFonts w:ascii="Ink Free" w:hAnsi="Ink Free"/>
        </w:rPr>
        <w:t>Teaching the topic and skills of the week</w:t>
      </w:r>
    </w:p>
    <w:p w14:paraId="77C0118E" w14:textId="52868B5C" w:rsidR="0032155E" w:rsidRPr="00EC37CC" w:rsidRDefault="0032155E" w:rsidP="0032155E">
      <w:pPr>
        <w:pStyle w:val="ListParagraph"/>
        <w:numPr>
          <w:ilvl w:val="1"/>
          <w:numId w:val="7"/>
        </w:numPr>
        <w:rPr>
          <w:rFonts w:ascii="Ink Free" w:hAnsi="Ink Free"/>
        </w:rPr>
      </w:pPr>
      <w:r w:rsidRPr="00EC37CC">
        <w:rPr>
          <w:rFonts w:ascii="Ink Free" w:hAnsi="Ink Free"/>
        </w:rPr>
        <w:t>Practic</w:t>
      </w:r>
      <w:r w:rsidR="008E50C6">
        <w:rPr>
          <w:rFonts w:ascii="Ink Free" w:hAnsi="Ink Free"/>
        </w:rPr>
        <w:t>ing</w:t>
      </w:r>
      <w:r w:rsidRPr="00EC37CC">
        <w:rPr>
          <w:rFonts w:ascii="Ink Free" w:hAnsi="Ink Free"/>
        </w:rPr>
        <w:t xml:space="preserve"> of new skills, time permitting</w:t>
      </w:r>
    </w:p>
    <w:p w14:paraId="1E6E7A2F" w14:textId="0E641C66" w:rsidR="0032155E" w:rsidRPr="00EC37CC" w:rsidRDefault="0032155E" w:rsidP="0032155E">
      <w:pPr>
        <w:pStyle w:val="ListParagraph"/>
        <w:numPr>
          <w:ilvl w:val="0"/>
          <w:numId w:val="7"/>
        </w:numPr>
        <w:rPr>
          <w:rFonts w:ascii="Ink Free" w:hAnsi="Ink Free"/>
          <w:iCs/>
        </w:rPr>
      </w:pPr>
      <w:r w:rsidRPr="00EC37CC">
        <w:rPr>
          <w:rFonts w:ascii="Ink Free" w:hAnsi="Ink Free"/>
          <w:iCs/>
        </w:rPr>
        <w:t xml:space="preserve">We ask participants to try the workshop for 3 sessions before exiting if they do not wish to </w:t>
      </w:r>
      <w:r>
        <w:rPr>
          <w:rFonts w:ascii="Ink Free" w:hAnsi="Ink Free"/>
          <w:iCs/>
        </w:rPr>
        <w:t>complete the workshop</w:t>
      </w:r>
    </w:p>
    <w:p w14:paraId="5F4E0979" w14:textId="4E08BBA4" w:rsidR="0032155E" w:rsidRDefault="004360B2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 xml:space="preserve"> </w:t>
      </w:r>
      <w:r w:rsidR="0032155E">
        <w:rPr>
          <w:rFonts w:asciiTheme="majorHAnsi" w:hAnsiTheme="majorHAnsi" w:cstheme="majorHAnsi"/>
          <w:b/>
          <w:u w:val="single"/>
        </w:rPr>
        <w:br w:type="page"/>
      </w:r>
      <w:r>
        <w:rPr>
          <w:rFonts w:asciiTheme="majorHAnsi" w:hAnsiTheme="majorHAnsi" w:cstheme="majorHAnsi"/>
          <w:b/>
          <w:u w:val="single"/>
        </w:rPr>
        <w:lastRenderedPageBreak/>
        <w:t xml:space="preserve"> </w:t>
      </w:r>
    </w:p>
    <w:p w14:paraId="7079B224" w14:textId="0F5231D2" w:rsidR="00BA4754" w:rsidRPr="0032155E" w:rsidRDefault="00F253EE" w:rsidP="006A5240">
      <w:pPr>
        <w:jc w:val="center"/>
        <w:rPr>
          <w:rFonts w:asciiTheme="majorHAnsi" w:hAnsiTheme="majorHAnsi" w:cstheme="majorHAnsi"/>
          <w:b/>
          <w:u w:val="single"/>
        </w:rPr>
      </w:pPr>
      <w:r w:rsidRPr="0032155E">
        <w:rPr>
          <w:rFonts w:asciiTheme="majorHAnsi" w:hAnsiTheme="majorHAnsi" w:cstheme="majorHAnsi"/>
          <w:b/>
          <w:u w:val="single"/>
        </w:rPr>
        <w:t>Anxiety Workshop</w:t>
      </w:r>
    </w:p>
    <w:p w14:paraId="07B3F91B" w14:textId="77777777" w:rsidR="00F253EE" w:rsidRPr="0032155E" w:rsidRDefault="00877C5A" w:rsidP="006A5240">
      <w:pPr>
        <w:jc w:val="center"/>
        <w:rPr>
          <w:rFonts w:asciiTheme="majorHAnsi" w:hAnsiTheme="majorHAnsi" w:cstheme="majorHAnsi"/>
        </w:rPr>
      </w:pPr>
      <w:r w:rsidRPr="0032155E">
        <w:rPr>
          <w:rFonts w:asciiTheme="majorHAnsi" w:hAnsiTheme="majorHAnsi" w:cstheme="majorHAnsi"/>
        </w:rPr>
        <w:t>6-week</w:t>
      </w:r>
      <w:r w:rsidR="00F253EE" w:rsidRPr="0032155E">
        <w:rPr>
          <w:rFonts w:asciiTheme="majorHAnsi" w:hAnsiTheme="majorHAnsi" w:cstheme="majorHAnsi"/>
        </w:rPr>
        <w:t xml:space="preserve"> anxiety skills group</w:t>
      </w:r>
    </w:p>
    <w:p w14:paraId="1E683530" w14:textId="77777777" w:rsidR="00F253EE" w:rsidRPr="0032155E" w:rsidRDefault="00F253EE">
      <w:pPr>
        <w:rPr>
          <w:rFonts w:asciiTheme="majorHAnsi" w:hAnsiTheme="majorHAnsi" w:cstheme="majorHAnsi"/>
        </w:rPr>
      </w:pPr>
    </w:p>
    <w:p w14:paraId="1ECD24A4" w14:textId="382FE880" w:rsidR="006A5240" w:rsidRPr="0032155E" w:rsidRDefault="006A5240" w:rsidP="006A5240">
      <w:pPr>
        <w:pStyle w:val="ListParagraph"/>
        <w:numPr>
          <w:ilvl w:val="0"/>
          <w:numId w:val="5"/>
        </w:numPr>
        <w:spacing w:line="256" w:lineRule="auto"/>
        <w:rPr>
          <w:rFonts w:asciiTheme="majorHAnsi" w:hAnsiTheme="majorHAnsi" w:cstheme="majorHAnsi"/>
          <w:b/>
        </w:rPr>
      </w:pPr>
      <w:r w:rsidRPr="0032155E">
        <w:rPr>
          <w:rFonts w:asciiTheme="majorHAnsi" w:hAnsiTheme="majorHAnsi" w:cstheme="majorHAnsi"/>
          <w:b/>
        </w:rPr>
        <w:t xml:space="preserve">Biological </w:t>
      </w:r>
      <w:r w:rsidR="00DC135A">
        <w:rPr>
          <w:rFonts w:asciiTheme="majorHAnsi" w:hAnsiTheme="majorHAnsi" w:cstheme="majorHAnsi"/>
          <w:b/>
        </w:rPr>
        <w:t>Focus</w:t>
      </w:r>
      <w:r w:rsidRPr="0032155E">
        <w:rPr>
          <w:rFonts w:asciiTheme="majorHAnsi" w:hAnsiTheme="majorHAnsi" w:cstheme="majorHAnsi"/>
          <w:b/>
        </w:rPr>
        <w:t xml:space="preserve">: Function &amp; Biological Factors </w:t>
      </w:r>
    </w:p>
    <w:p w14:paraId="3F0375E1" w14:textId="500670A5" w:rsidR="006A5240" w:rsidRPr="0032155E" w:rsidRDefault="006A5240" w:rsidP="006A5240">
      <w:pPr>
        <w:pStyle w:val="ListParagraph"/>
        <w:rPr>
          <w:rFonts w:asciiTheme="majorHAnsi" w:hAnsiTheme="majorHAnsi" w:cstheme="majorHAnsi"/>
          <w:i/>
        </w:rPr>
      </w:pPr>
      <w:r w:rsidRPr="0032155E">
        <w:rPr>
          <w:rFonts w:asciiTheme="majorHAnsi" w:hAnsiTheme="majorHAnsi" w:cstheme="majorHAnsi"/>
          <w:i/>
        </w:rPr>
        <w:t xml:space="preserve">Goal: Members will learn about the evolutionary roots and functions of </w:t>
      </w:r>
      <w:r w:rsidR="00EC37CC" w:rsidRPr="0032155E">
        <w:rPr>
          <w:rFonts w:asciiTheme="majorHAnsi" w:hAnsiTheme="majorHAnsi" w:cstheme="majorHAnsi"/>
          <w:i/>
        </w:rPr>
        <w:t>anxiety and</w:t>
      </w:r>
      <w:r w:rsidRPr="0032155E">
        <w:rPr>
          <w:rFonts w:asciiTheme="majorHAnsi" w:hAnsiTheme="majorHAnsi" w:cstheme="majorHAnsi"/>
          <w:i/>
        </w:rPr>
        <w:t xml:space="preserve"> explore biological factors that influence anxiety.</w:t>
      </w:r>
    </w:p>
    <w:p w14:paraId="02CE0B77" w14:textId="77777777" w:rsidR="006A5240" w:rsidRPr="0032155E" w:rsidRDefault="006A5240" w:rsidP="006A5240">
      <w:pPr>
        <w:pStyle w:val="ListParagraph"/>
        <w:numPr>
          <w:ilvl w:val="1"/>
          <w:numId w:val="5"/>
        </w:numPr>
        <w:spacing w:line="256" w:lineRule="auto"/>
        <w:rPr>
          <w:rFonts w:asciiTheme="majorHAnsi" w:hAnsiTheme="majorHAnsi" w:cstheme="majorHAnsi"/>
        </w:rPr>
      </w:pPr>
      <w:r w:rsidRPr="0032155E">
        <w:rPr>
          <w:rFonts w:asciiTheme="majorHAnsi" w:hAnsiTheme="majorHAnsi" w:cstheme="majorHAnsi"/>
        </w:rPr>
        <w:t xml:space="preserve">Provide </w:t>
      </w:r>
      <w:r w:rsidR="00DE39F6" w:rsidRPr="0032155E">
        <w:rPr>
          <w:rFonts w:asciiTheme="majorHAnsi" w:hAnsiTheme="majorHAnsi" w:cstheme="majorHAnsi"/>
        </w:rPr>
        <w:t>information</w:t>
      </w:r>
      <w:r w:rsidRPr="0032155E">
        <w:rPr>
          <w:rFonts w:asciiTheme="majorHAnsi" w:hAnsiTheme="majorHAnsi" w:cstheme="majorHAnsi"/>
        </w:rPr>
        <w:t xml:space="preserve"> on evolutionary nature of anxiety </w:t>
      </w:r>
    </w:p>
    <w:p w14:paraId="359A75B9" w14:textId="77777777" w:rsidR="006A5240" w:rsidRPr="0032155E" w:rsidRDefault="006A5240" w:rsidP="006A5240">
      <w:pPr>
        <w:pStyle w:val="ListParagraph"/>
        <w:numPr>
          <w:ilvl w:val="1"/>
          <w:numId w:val="5"/>
        </w:numPr>
        <w:spacing w:line="256" w:lineRule="auto"/>
        <w:rPr>
          <w:rFonts w:asciiTheme="majorHAnsi" w:hAnsiTheme="majorHAnsi" w:cstheme="majorHAnsi"/>
        </w:rPr>
      </w:pPr>
      <w:r w:rsidRPr="0032155E">
        <w:rPr>
          <w:rFonts w:asciiTheme="majorHAnsi" w:hAnsiTheme="majorHAnsi" w:cstheme="majorHAnsi"/>
        </w:rPr>
        <w:t xml:space="preserve">Provide </w:t>
      </w:r>
      <w:r w:rsidR="00DE39F6" w:rsidRPr="0032155E">
        <w:rPr>
          <w:rFonts w:asciiTheme="majorHAnsi" w:hAnsiTheme="majorHAnsi" w:cstheme="majorHAnsi"/>
        </w:rPr>
        <w:t>information</w:t>
      </w:r>
      <w:r w:rsidRPr="0032155E">
        <w:rPr>
          <w:rFonts w:asciiTheme="majorHAnsi" w:hAnsiTheme="majorHAnsi" w:cstheme="majorHAnsi"/>
        </w:rPr>
        <w:t xml:space="preserve"> on the function of anxiety and fight/flight/freeze response</w:t>
      </w:r>
    </w:p>
    <w:p w14:paraId="01A31B78" w14:textId="77777777" w:rsidR="006A5240" w:rsidRPr="0032155E" w:rsidRDefault="006A5240" w:rsidP="006A5240">
      <w:pPr>
        <w:pStyle w:val="ListParagraph"/>
        <w:numPr>
          <w:ilvl w:val="1"/>
          <w:numId w:val="5"/>
        </w:numPr>
        <w:spacing w:line="256" w:lineRule="auto"/>
        <w:rPr>
          <w:rFonts w:asciiTheme="majorHAnsi" w:hAnsiTheme="majorHAnsi" w:cstheme="majorHAnsi"/>
        </w:rPr>
      </w:pPr>
      <w:r w:rsidRPr="0032155E">
        <w:rPr>
          <w:rFonts w:asciiTheme="majorHAnsi" w:hAnsiTheme="majorHAnsi" w:cstheme="majorHAnsi"/>
        </w:rPr>
        <w:t xml:space="preserve">Provide </w:t>
      </w:r>
      <w:r w:rsidR="00DE39F6" w:rsidRPr="0032155E">
        <w:rPr>
          <w:rFonts w:asciiTheme="majorHAnsi" w:hAnsiTheme="majorHAnsi" w:cstheme="majorHAnsi"/>
        </w:rPr>
        <w:t>information</w:t>
      </w:r>
      <w:r w:rsidRPr="0032155E">
        <w:rPr>
          <w:rFonts w:asciiTheme="majorHAnsi" w:hAnsiTheme="majorHAnsi" w:cstheme="majorHAnsi"/>
        </w:rPr>
        <w:t xml:space="preserve"> on vulnerability factors and members will consider and build awareness and impact of their own vulnerability factors</w:t>
      </w:r>
    </w:p>
    <w:p w14:paraId="69618C3B" w14:textId="77777777" w:rsidR="006A5240" w:rsidRPr="0032155E" w:rsidRDefault="006A5240" w:rsidP="006A5240">
      <w:pPr>
        <w:pStyle w:val="ListParagraph"/>
        <w:numPr>
          <w:ilvl w:val="1"/>
          <w:numId w:val="5"/>
        </w:numPr>
        <w:spacing w:line="256" w:lineRule="auto"/>
        <w:rPr>
          <w:rFonts w:asciiTheme="majorHAnsi" w:hAnsiTheme="majorHAnsi" w:cstheme="majorHAnsi"/>
        </w:rPr>
      </w:pPr>
      <w:r w:rsidRPr="0032155E">
        <w:rPr>
          <w:rFonts w:asciiTheme="majorHAnsi" w:hAnsiTheme="majorHAnsi" w:cstheme="majorHAnsi"/>
        </w:rPr>
        <w:t>Members will learn PLEASE skills for reducing vulnerability factors</w:t>
      </w:r>
    </w:p>
    <w:p w14:paraId="5E4D91C5" w14:textId="170E5994" w:rsidR="006A5240" w:rsidRPr="0032155E" w:rsidRDefault="006A5240" w:rsidP="006A5240">
      <w:pPr>
        <w:pStyle w:val="ListParagraph"/>
        <w:numPr>
          <w:ilvl w:val="0"/>
          <w:numId w:val="5"/>
        </w:numPr>
        <w:spacing w:line="256" w:lineRule="auto"/>
        <w:rPr>
          <w:rFonts w:asciiTheme="majorHAnsi" w:hAnsiTheme="majorHAnsi" w:cstheme="majorHAnsi"/>
          <w:b/>
        </w:rPr>
      </w:pPr>
      <w:r w:rsidRPr="0032155E">
        <w:rPr>
          <w:rFonts w:asciiTheme="majorHAnsi" w:hAnsiTheme="majorHAnsi" w:cstheme="majorHAnsi"/>
          <w:b/>
        </w:rPr>
        <w:t xml:space="preserve">Biological </w:t>
      </w:r>
      <w:r w:rsidR="00DC135A">
        <w:rPr>
          <w:rFonts w:asciiTheme="majorHAnsi" w:hAnsiTheme="majorHAnsi" w:cstheme="majorHAnsi"/>
          <w:b/>
        </w:rPr>
        <w:t>Focus</w:t>
      </w:r>
      <w:r w:rsidRPr="0032155E">
        <w:rPr>
          <w:rFonts w:asciiTheme="majorHAnsi" w:hAnsiTheme="majorHAnsi" w:cstheme="majorHAnsi"/>
          <w:b/>
        </w:rPr>
        <w:t>: Panic Attacks &amp; TIPP Skills</w:t>
      </w:r>
    </w:p>
    <w:p w14:paraId="60DE0BCE" w14:textId="77777777" w:rsidR="006A5240" w:rsidRPr="0032155E" w:rsidRDefault="006A5240" w:rsidP="006A5240">
      <w:pPr>
        <w:pStyle w:val="ListParagraph"/>
        <w:rPr>
          <w:rFonts w:asciiTheme="majorHAnsi" w:hAnsiTheme="majorHAnsi" w:cstheme="majorHAnsi"/>
          <w:i/>
        </w:rPr>
      </w:pPr>
      <w:r w:rsidRPr="0032155E">
        <w:rPr>
          <w:rFonts w:asciiTheme="majorHAnsi" w:hAnsiTheme="majorHAnsi" w:cstheme="majorHAnsi"/>
          <w:i/>
        </w:rPr>
        <w:t>Goal: Members will learn about panic attacks from a biological/evolutionary perspective, and learn basic distress tolerance skills</w:t>
      </w:r>
    </w:p>
    <w:p w14:paraId="4177C47D" w14:textId="77777777" w:rsidR="006A5240" w:rsidRPr="0032155E" w:rsidRDefault="006A5240" w:rsidP="006A5240">
      <w:pPr>
        <w:pStyle w:val="ListParagraph"/>
        <w:numPr>
          <w:ilvl w:val="1"/>
          <w:numId w:val="5"/>
        </w:numPr>
        <w:spacing w:line="256" w:lineRule="auto"/>
        <w:rPr>
          <w:rFonts w:asciiTheme="majorHAnsi" w:hAnsiTheme="majorHAnsi" w:cstheme="majorHAnsi"/>
        </w:rPr>
      </w:pPr>
      <w:r w:rsidRPr="0032155E">
        <w:rPr>
          <w:rFonts w:asciiTheme="majorHAnsi" w:hAnsiTheme="majorHAnsi" w:cstheme="majorHAnsi"/>
        </w:rPr>
        <w:t>Discuss reading on biological foundation and symptoms of panic attacks</w:t>
      </w:r>
    </w:p>
    <w:p w14:paraId="2AB9C368" w14:textId="0E9D3A8A" w:rsidR="006A5240" w:rsidRDefault="006A5240" w:rsidP="006A5240">
      <w:pPr>
        <w:pStyle w:val="ListParagraph"/>
        <w:numPr>
          <w:ilvl w:val="1"/>
          <w:numId w:val="5"/>
        </w:numPr>
        <w:spacing w:line="256" w:lineRule="auto"/>
        <w:rPr>
          <w:rFonts w:asciiTheme="majorHAnsi" w:hAnsiTheme="majorHAnsi" w:cstheme="majorHAnsi"/>
        </w:rPr>
      </w:pPr>
      <w:r w:rsidRPr="0032155E">
        <w:rPr>
          <w:rFonts w:asciiTheme="majorHAnsi" w:hAnsiTheme="majorHAnsi" w:cstheme="majorHAnsi"/>
        </w:rPr>
        <w:t>Teach and practice basic TIPP Skills, discuss their application</w:t>
      </w:r>
    </w:p>
    <w:p w14:paraId="40DB8C1C" w14:textId="7011F3BD" w:rsidR="008E50C6" w:rsidRPr="0032155E" w:rsidRDefault="008E50C6" w:rsidP="006A5240">
      <w:pPr>
        <w:pStyle w:val="ListParagraph"/>
        <w:numPr>
          <w:ilvl w:val="1"/>
          <w:numId w:val="5"/>
        </w:numPr>
        <w:spacing w:line="25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Provide information on triggers &amp; help members reflect on their own anxiety triggers</w:t>
      </w:r>
    </w:p>
    <w:p w14:paraId="338A3803" w14:textId="32233670" w:rsidR="006A5240" w:rsidRPr="0032155E" w:rsidRDefault="006A5240" w:rsidP="006A5240">
      <w:pPr>
        <w:pStyle w:val="ListParagraph"/>
        <w:numPr>
          <w:ilvl w:val="0"/>
          <w:numId w:val="5"/>
        </w:numPr>
        <w:spacing w:line="256" w:lineRule="auto"/>
        <w:rPr>
          <w:rFonts w:asciiTheme="majorHAnsi" w:hAnsiTheme="majorHAnsi" w:cstheme="majorHAnsi"/>
          <w:b/>
        </w:rPr>
      </w:pPr>
      <w:r w:rsidRPr="0032155E">
        <w:rPr>
          <w:rFonts w:asciiTheme="majorHAnsi" w:hAnsiTheme="majorHAnsi" w:cstheme="majorHAnsi"/>
          <w:b/>
        </w:rPr>
        <w:t xml:space="preserve">Psychological </w:t>
      </w:r>
      <w:r w:rsidR="00DC135A">
        <w:rPr>
          <w:rFonts w:asciiTheme="majorHAnsi" w:hAnsiTheme="majorHAnsi" w:cstheme="majorHAnsi"/>
          <w:b/>
        </w:rPr>
        <w:t>Focus</w:t>
      </w:r>
      <w:r w:rsidRPr="0032155E">
        <w:rPr>
          <w:rFonts w:asciiTheme="majorHAnsi" w:hAnsiTheme="majorHAnsi" w:cstheme="majorHAnsi"/>
          <w:b/>
        </w:rPr>
        <w:t xml:space="preserve">: Building Awareness </w:t>
      </w:r>
    </w:p>
    <w:p w14:paraId="58938CA7" w14:textId="77777777" w:rsidR="006A5240" w:rsidRPr="0032155E" w:rsidRDefault="006A5240" w:rsidP="006A5240">
      <w:pPr>
        <w:pStyle w:val="ListParagraph"/>
        <w:rPr>
          <w:rFonts w:asciiTheme="majorHAnsi" w:hAnsiTheme="majorHAnsi" w:cstheme="majorHAnsi"/>
          <w:i/>
        </w:rPr>
      </w:pPr>
      <w:r w:rsidRPr="0032155E">
        <w:rPr>
          <w:rFonts w:asciiTheme="majorHAnsi" w:hAnsiTheme="majorHAnsi" w:cstheme="majorHAnsi"/>
          <w:i/>
        </w:rPr>
        <w:t xml:space="preserve">Goal: Members will develop an awareness of their own experiences of anxiety using a CBT framework </w:t>
      </w:r>
    </w:p>
    <w:p w14:paraId="2F87BA09" w14:textId="77777777" w:rsidR="006A5240" w:rsidRPr="0032155E" w:rsidRDefault="006A5240" w:rsidP="006A5240">
      <w:pPr>
        <w:pStyle w:val="ListParagraph"/>
        <w:numPr>
          <w:ilvl w:val="1"/>
          <w:numId w:val="5"/>
        </w:numPr>
        <w:spacing w:line="256" w:lineRule="auto"/>
        <w:rPr>
          <w:rFonts w:asciiTheme="majorHAnsi" w:hAnsiTheme="majorHAnsi" w:cstheme="majorHAnsi"/>
        </w:rPr>
      </w:pPr>
      <w:r w:rsidRPr="0032155E">
        <w:rPr>
          <w:rFonts w:asciiTheme="majorHAnsi" w:hAnsiTheme="majorHAnsi" w:cstheme="majorHAnsi"/>
        </w:rPr>
        <w:t>Discuss the importance of building awareness of anxiety in coping</w:t>
      </w:r>
    </w:p>
    <w:p w14:paraId="04F8BD2C" w14:textId="7BC09D45" w:rsidR="006A5240" w:rsidRPr="0032155E" w:rsidRDefault="006A5240" w:rsidP="006A5240">
      <w:pPr>
        <w:pStyle w:val="ListParagraph"/>
        <w:numPr>
          <w:ilvl w:val="1"/>
          <w:numId w:val="5"/>
        </w:numPr>
        <w:spacing w:line="256" w:lineRule="auto"/>
        <w:rPr>
          <w:rFonts w:asciiTheme="majorHAnsi" w:hAnsiTheme="majorHAnsi" w:cstheme="majorHAnsi"/>
        </w:rPr>
      </w:pPr>
      <w:r w:rsidRPr="0032155E">
        <w:rPr>
          <w:rFonts w:asciiTheme="majorHAnsi" w:hAnsiTheme="majorHAnsi" w:cstheme="majorHAnsi"/>
        </w:rPr>
        <w:t xml:space="preserve">Provide </w:t>
      </w:r>
      <w:r w:rsidR="00DE39F6" w:rsidRPr="0032155E">
        <w:rPr>
          <w:rFonts w:asciiTheme="majorHAnsi" w:hAnsiTheme="majorHAnsi" w:cstheme="majorHAnsi"/>
        </w:rPr>
        <w:t>information</w:t>
      </w:r>
      <w:r w:rsidRPr="0032155E">
        <w:rPr>
          <w:rFonts w:asciiTheme="majorHAnsi" w:hAnsiTheme="majorHAnsi" w:cstheme="majorHAnsi"/>
        </w:rPr>
        <w:t xml:space="preserve"> on the CBT Model using worksheets </w:t>
      </w:r>
    </w:p>
    <w:p w14:paraId="557DE28D" w14:textId="77777777" w:rsidR="006A5240" w:rsidRPr="0032155E" w:rsidRDefault="006A5240" w:rsidP="006A5240">
      <w:pPr>
        <w:pStyle w:val="ListParagraph"/>
        <w:numPr>
          <w:ilvl w:val="1"/>
          <w:numId w:val="5"/>
        </w:numPr>
        <w:spacing w:line="256" w:lineRule="auto"/>
        <w:rPr>
          <w:rFonts w:asciiTheme="majorHAnsi" w:hAnsiTheme="majorHAnsi" w:cstheme="majorHAnsi"/>
        </w:rPr>
      </w:pPr>
      <w:r w:rsidRPr="0032155E">
        <w:rPr>
          <w:rFonts w:asciiTheme="majorHAnsi" w:hAnsiTheme="majorHAnsi" w:cstheme="majorHAnsi"/>
        </w:rPr>
        <w:t>Provide brief introduction to cognitive distortions</w:t>
      </w:r>
    </w:p>
    <w:p w14:paraId="59692372" w14:textId="27F41C1C" w:rsidR="006A5240" w:rsidRPr="00DC135A" w:rsidRDefault="006A5240" w:rsidP="006A5240">
      <w:pPr>
        <w:pStyle w:val="ListParagraph"/>
        <w:numPr>
          <w:ilvl w:val="0"/>
          <w:numId w:val="5"/>
        </w:numPr>
        <w:spacing w:line="256" w:lineRule="auto"/>
        <w:rPr>
          <w:rFonts w:asciiTheme="majorHAnsi" w:hAnsiTheme="majorHAnsi" w:cstheme="majorHAnsi"/>
          <w:b/>
          <w:lang w:val="fr-FR"/>
        </w:rPr>
      </w:pPr>
      <w:r w:rsidRPr="004D03C7">
        <w:rPr>
          <w:rFonts w:asciiTheme="majorHAnsi" w:hAnsiTheme="majorHAnsi" w:cstheme="majorHAnsi"/>
          <w:b/>
        </w:rPr>
        <w:t>Psychological</w:t>
      </w:r>
      <w:r w:rsidRPr="00DC135A">
        <w:rPr>
          <w:rFonts w:asciiTheme="majorHAnsi" w:hAnsiTheme="majorHAnsi" w:cstheme="majorHAnsi"/>
          <w:b/>
          <w:lang w:val="fr-FR"/>
        </w:rPr>
        <w:t xml:space="preserve"> </w:t>
      </w:r>
      <w:r w:rsidR="00DC135A" w:rsidRPr="00DC135A">
        <w:rPr>
          <w:rFonts w:asciiTheme="majorHAnsi" w:hAnsiTheme="majorHAnsi" w:cstheme="majorHAnsi"/>
          <w:b/>
          <w:lang w:val="fr-FR"/>
        </w:rPr>
        <w:t>Focus</w:t>
      </w:r>
      <w:r w:rsidRPr="00DC135A">
        <w:rPr>
          <w:rFonts w:asciiTheme="majorHAnsi" w:hAnsiTheme="majorHAnsi" w:cstheme="majorHAnsi"/>
          <w:b/>
          <w:lang w:val="fr-FR"/>
        </w:rPr>
        <w:t xml:space="preserve">: </w:t>
      </w:r>
      <w:proofErr w:type="spellStart"/>
      <w:r w:rsidRPr="00DC135A">
        <w:rPr>
          <w:rFonts w:asciiTheme="majorHAnsi" w:hAnsiTheme="majorHAnsi" w:cstheme="majorHAnsi"/>
          <w:b/>
          <w:lang w:val="fr-FR"/>
        </w:rPr>
        <w:t>Defusion</w:t>
      </w:r>
      <w:proofErr w:type="spellEnd"/>
      <w:r w:rsidRPr="00DC135A">
        <w:rPr>
          <w:rFonts w:asciiTheme="majorHAnsi" w:hAnsiTheme="majorHAnsi" w:cstheme="majorHAnsi"/>
          <w:b/>
          <w:lang w:val="fr-FR"/>
        </w:rPr>
        <w:t xml:space="preserve"> Techniques </w:t>
      </w:r>
      <w:r w:rsidR="001520B1" w:rsidRPr="00DC135A">
        <w:rPr>
          <w:rFonts w:asciiTheme="majorHAnsi" w:hAnsiTheme="majorHAnsi" w:cstheme="majorHAnsi"/>
          <w:b/>
          <w:lang w:val="fr-FR"/>
        </w:rPr>
        <w:t xml:space="preserve">&amp; </w:t>
      </w:r>
      <w:r w:rsidR="001520B1" w:rsidRPr="004D03C7">
        <w:rPr>
          <w:rFonts w:asciiTheme="majorHAnsi" w:hAnsiTheme="majorHAnsi" w:cstheme="majorHAnsi"/>
          <w:b/>
        </w:rPr>
        <w:t>Mindfulness</w:t>
      </w:r>
    </w:p>
    <w:p w14:paraId="3181BFA8" w14:textId="77777777" w:rsidR="006A5240" w:rsidRPr="0032155E" w:rsidRDefault="006A5240" w:rsidP="006A5240">
      <w:pPr>
        <w:pStyle w:val="ListParagraph"/>
        <w:rPr>
          <w:rFonts w:asciiTheme="majorHAnsi" w:hAnsiTheme="majorHAnsi" w:cstheme="majorHAnsi"/>
          <w:i/>
        </w:rPr>
      </w:pPr>
      <w:r w:rsidRPr="0032155E">
        <w:rPr>
          <w:rFonts w:asciiTheme="majorHAnsi" w:hAnsiTheme="majorHAnsi" w:cstheme="majorHAnsi"/>
          <w:i/>
        </w:rPr>
        <w:t>Goal: Members will begin to challenge and change the relationship to thoughts that contribute to anxiety</w:t>
      </w:r>
      <w:r w:rsidR="00C05EA9" w:rsidRPr="0032155E">
        <w:rPr>
          <w:rFonts w:asciiTheme="majorHAnsi" w:hAnsiTheme="majorHAnsi" w:cstheme="majorHAnsi"/>
          <w:i/>
        </w:rPr>
        <w:t>.  Members will also learn basic mindfulness skills</w:t>
      </w:r>
    </w:p>
    <w:p w14:paraId="59A25171" w14:textId="0504FBA1" w:rsidR="006A5240" w:rsidRPr="0032155E" w:rsidRDefault="006A5240" w:rsidP="006A5240">
      <w:pPr>
        <w:pStyle w:val="ListParagraph"/>
        <w:numPr>
          <w:ilvl w:val="1"/>
          <w:numId w:val="5"/>
        </w:numPr>
        <w:spacing w:line="256" w:lineRule="auto"/>
        <w:rPr>
          <w:rFonts w:asciiTheme="majorHAnsi" w:hAnsiTheme="majorHAnsi" w:cstheme="majorHAnsi"/>
        </w:rPr>
      </w:pPr>
      <w:r w:rsidRPr="0032155E">
        <w:rPr>
          <w:rFonts w:asciiTheme="majorHAnsi" w:hAnsiTheme="majorHAnsi" w:cstheme="majorHAnsi"/>
        </w:rPr>
        <w:t xml:space="preserve">Members will learn basic ACT </w:t>
      </w:r>
      <w:r w:rsidR="008E50C6">
        <w:rPr>
          <w:rFonts w:asciiTheme="majorHAnsi" w:hAnsiTheme="majorHAnsi" w:cstheme="majorHAnsi"/>
        </w:rPr>
        <w:t xml:space="preserve">thought </w:t>
      </w:r>
      <w:proofErr w:type="spellStart"/>
      <w:r w:rsidRPr="0032155E">
        <w:rPr>
          <w:rFonts w:asciiTheme="majorHAnsi" w:hAnsiTheme="majorHAnsi" w:cstheme="majorHAnsi"/>
        </w:rPr>
        <w:t>defusion</w:t>
      </w:r>
      <w:proofErr w:type="spellEnd"/>
      <w:r w:rsidRPr="0032155E">
        <w:rPr>
          <w:rFonts w:asciiTheme="majorHAnsi" w:hAnsiTheme="majorHAnsi" w:cstheme="majorHAnsi"/>
        </w:rPr>
        <w:t xml:space="preserve"> techniques</w:t>
      </w:r>
    </w:p>
    <w:p w14:paraId="0939779C" w14:textId="77777777" w:rsidR="00C05EA9" w:rsidRPr="0032155E" w:rsidRDefault="00C05EA9" w:rsidP="00C05EA9">
      <w:pPr>
        <w:pStyle w:val="ListParagraph"/>
        <w:numPr>
          <w:ilvl w:val="1"/>
          <w:numId w:val="5"/>
        </w:numPr>
        <w:spacing w:line="256" w:lineRule="auto"/>
        <w:rPr>
          <w:rFonts w:asciiTheme="majorHAnsi" w:hAnsiTheme="majorHAnsi" w:cstheme="majorHAnsi"/>
        </w:rPr>
      </w:pPr>
      <w:proofErr w:type="gramStart"/>
      <w:r w:rsidRPr="0032155E">
        <w:rPr>
          <w:rFonts w:asciiTheme="majorHAnsi" w:hAnsiTheme="majorHAnsi" w:cstheme="majorHAnsi"/>
        </w:rPr>
        <w:t>Provide an introduction to</w:t>
      </w:r>
      <w:proofErr w:type="gramEnd"/>
      <w:r w:rsidRPr="0032155E">
        <w:rPr>
          <w:rFonts w:asciiTheme="majorHAnsi" w:hAnsiTheme="majorHAnsi" w:cstheme="majorHAnsi"/>
        </w:rPr>
        <w:t xml:space="preserve"> mindfulness and teach basic skills</w:t>
      </w:r>
    </w:p>
    <w:p w14:paraId="7CAE62DA" w14:textId="091C0478" w:rsidR="006A5240" w:rsidRPr="0032155E" w:rsidRDefault="006A5240" w:rsidP="006A5240">
      <w:pPr>
        <w:pStyle w:val="ListParagraph"/>
        <w:numPr>
          <w:ilvl w:val="0"/>
          <w:numId w:val="5"/>
        </w:numPr>
        <w:spacing w:line="256" w:lineRule="auto"/>
        <w:rPr>
          <w:rFonts w:asciiTheme="majorHAnsi" w:hAnsiTheme="majorHAnsi" w:cstheme="majorHAnsi"/>
          <w:b/>
        </w:rPr>
      </w:pPr>
      <w:r w:rsidRPr="0032155E">
        <w:rPr>
          <w:rFonts w:asciiTheme="majorHAnsi" w:hAnsiTheme="majorHAnsi" w:cstheme="majorHAnsi"/>
          <w:b/>
        </w:rPr>
        <w:t xml:space="preserve">Psychological </w:t>
      </w:r>
      <w:r w:rsidR="00DC135A">
        <w:rPr>
          <w:rFonts w:asciiTheme="majorHAnsi" w:hAnsiTheme="majorHAnsi" w:cstheme="majorHAnsi"/>
          <w:b/>
        </w:rPr>
        <w:t>Focus</w:t>
      </w:r>
      <w:r w:rsidRPr="0032155E">
        <w:rPr>
          <w:rFonts w:asciiTheme="majorHAnsi" w:hAnsiTheme="majorHAnsi" w:cstheme="majorHAnsi"/>
          <w:b/>
        </w:rPr>
        <w:t>: Check the Facts</w:t>
      </w:r>
      <w:r w:rsidR="00D0008A" w:rsidRPr="0032155E">
        <w:rPr>
          <w:rFonts w:asciiTheme="majorHAnsi" w:hAnsiTheme="majorHAnsi" w:cstheme="majorHAnsi"/>
          <w:b/>
        </w:rPr>
        <w:t xml:space="preserve">, </w:t>
      </w:r>
      <w:r w:rsidR="00DE39F6" w:rsidRPr="0032155E">
        <w:rPr>
          <w:rFonts w:asciiTheme="majorHAnsi" w:hAnsiTheme="majorHAnsi" w:cstheme="majorHAnsi"/>
          <w:b/>
        </w:rPr>
        <w:t>Container</w:t>
      </w:r>
      <w:r w:rsidR="00D0008A" w:rsidRPr="0032155E">
        <w:rPr>
          <w:rFonts w:asciiTheme="majorHAnsi" w:hAnsiTheme="majorHAnsi" w:cstheme="majorHAnsi"/>
          <w:b/>
        </w:rPr>
        <w:t>, &amp; Calm Space</w:t>
      </w:r>
    </w:p>
    <w:p w14:paraId="49133477" w14:textId="77777777" w:rsidR="006A5240" w:rsidRPr="0032155E" w:rsidRDefault="006A5240" w:rsidP="006A5240">
      <w:pPr>
        <w:pStyle w:val="ListParagraph"/>
        <w:rPr>
          <w:rFonts w:asciiTheme="majorHAnsi" w:hAnsiTheme="majorHAnsi" w:cstheme="majorHAnsi"/>
          <w:i/>
        </w:rPr>
      </w:pPr>
      <w:r w:rsidRPr="0032155E">
        <w:rPr>
          <w:rFonts w:asciiTheme="majorHAnsi" w:hAnsiTheme="majorHAnsi" w:cstheme="majorHAnsi"/>
          <w:i/>
        </w:rPr>
        <w:t>Goal: Members will challenge interpretations, thoughts, and assumptions that contribute to anxiety</w:t>
      </w:r>
    </w:p>
    <w:p w14:paraId="00D08909" w14:textId="77777777" w:rsidR="006A5240" w:rsidRPr="0032155E" w:rsidRDefault="006A5240" w:rsidP="006A5240">
      <w:pPr>
        <w:pStyle w:val="ListParagraph"/>
        <w:numPr>
          <w:ilvl w:val="1"/>
          <w:numId w:val="5"/>
        </w:numPr>
        <w:spacing w:line="256" w:lineRule="auto"/>
        <w:rPr>
          <w:rFonts w:asciiTheme="majorHAnsi" w:hAnsiTheme="majorHAnsi" w:cstheme="majorHAnsi"/>
        </w:rPr>
      </w:pPr>
      <w:r w:rsidRPr="0032155E">
        <w:rPr>
          <w:rFonts w:asciiTheme="majorHAnsi" w:hAnsiTheme="majorHAnsi" w:cstheme="majorHAnsi"/>
        </w:rPr>
        <w:t xml:space="preserve">Provide </w:t>
      </w:r>
      <w:r w:rsidR="00DE39F6" w:rsidRPr="0032155E">
        <w:rPr>
          <w:rFonts w:asciiTheme="majorHAnsi" w:hAnsiTheme="majorHAnsi" w:cstheme="majorHAnsi"/>
        </w:rPr>
        <w:t>information</w:t>
      </w:r>
      <w:r w:rsidRPr="0032155E">
        <w:rPr>
          <w:rFonts w:asciiTheme="majorHAnsi" w:hAnsiTheme="majorHAnsi" w:cstheme="majorHAnsi"/>
        </w:rPr>
        <w:t xml:space="preserve"> and teach the DBT skill “Check the Facts”</w:t>
      </w:r>
    </w:p>
    <w:p w14:paraId="5B25BC8A" w14:textId="2B35F4BB" w:rsidR="006A5240" w:rsidRPr="0032155E" w:rsidRDefault="00DE39F6" w:rsidP="006A5240">
      <w:pPr>
        <w:pStyle w:val="ListParagraph"/>
        <w:numPr>
          <w:ilvl w:val="1"/>
          <w:numId w:val="5"/>
        </w:numPr>
        <w:spacing w:line="256" w:lineRule="auto"/>
        <w:rPr>
          <w:rFonts w:asciiTheme="majorHAnsi" w:hAnsiTheme="majorHAnsi" w:cstheme="majorHAnsi"/>
        </w:rPr>
      </w:pPr>
      <w:r w:rsidRPr="0032155E">
        <w:rPr>
          <w:rFonts w:asciiTheme="majorHAnsi" w:hAnsiTheme="majorHAnsi" w:cstheme="majorHAnsi"/>
        </w:rPr>
        <w:t>Provide information and teach the skill</w:t>
      </w:r>
      <w:r w:rsidR="008E50C6">
        <w:rPr>
          <w:rFonts w:asciiTheme="majorHAnsi" w:hAnsiTheme="majorHAnsi" w:cstheme="majorHAnsi"/>
        </w:rPr>
        <w:t>s</w:t>
      </w:r>
      <w:r w:rsidRPr="0032155E">
        <w:rPr>
          <w:rFonts w:asciiTheme="majorHAnsi" w:hAnsiTheme="majorHAnsi" w:cstheme="majorHAnsi"/>
        </w:rPr>
        <w:t xml:space="preserve"> “Container” and “Calm Space”</w:t>
      </w:r>
    </w:p>
    <w:p w14:paraId="51BEE2A8" w14:textId="77777777" w:rsidR="00DE39F6" w:rsidRPr="0032155E" w:rsidRDefault="00DE39F6" w:rsidP="006A5240">
      <w:pPr>
        <w:pStyle w:val="ListParagraph"/>
        <w:numPr>
          <w:ilvl w:val="1"/>
          <w:numId w:val="5"/>
        </w:numPr>
        <w:spacing w:line="256" w:lineRule="auto"/>
        <w:rPr>
          <w:rFonts w:asciiTheme="majorHAnsi" w:hAnsiTheme="majorHAnsi" w:cstheme="majorHAnsi"/>
        </w:rPr>
      </w:pPr>
      <w:r w:rsidRPr="0032155E">
        <w:rPr>
          <w:rFonts w:asciiTheme="majorHAnsi" w:hAnsiTheme="majorHAnsi" w:cstheme="majorHAnsi"/>
        </w:rPr>
        <w:t>Guide students through a practice of these skills</w:t>
      </w:r>
    </w:p>
    <w:p w14:paraId="230A3B3F" w14:textId="67C281CA" w:rsidR="006A5240" w:rsidRPr="0032155E" w:rsidRDefault="006A5240" w:rsidP="006A5240">
      <w:pPr>
        <w:pStyle w:val="ListParagraph"/>
        <w:numPr>
          <w:ilvl w:val="0"/>
          <w:numId w:val="5"/>
        </w:numPr>
        <w:spacing w:line="256" w:lineRule="auto"/>
        <w:rPr>
          <w:rFonts w:asciiTheme="majorHAnsi" w:hAnsiTheme="majorHAnsi" w:cstheme="majorHAnsi"/>
          <w:b/>
        </w:rPr>
      </w:pPr>
      <w:r w:rsidRPr="0032155E">
        <w:rPr>
          <w:rFonts w:asciiTheme="majorHAnsi" w:hAnsiTheme="majorHAnsi" w:cstheme="majorHAnsi"/>
          <w:b/>
        </w:rPr>
        <w:t xml:space="preserve">Psycho-Social </w:t>
      </w:r>
      <w:r w:rsidR="00DC135A">
        <w:rPr>
          <w:rFonts w:asciiTheme="majorHAnsi" w:hAnsiTheme="majorHAnsi" w:cstheme="majorHAnsi"/>
          <w:b/>
        </w:rPr>
        <w:t>Focus</w:t>
      </w:r>
      <w:r w:rsidRPr="0032155E">
        <w:rPr>
          <w:rFonts w:asciiTheme="majorHAnsi" w:hAnsiTheme="majorHAnsi" w:cstheme="majorHAnsi"/>
          <w:b/>
        </w:rPr>
        <w:t xml:space="preserve">: Self-Talk, Self-Compassion, &amp; Social Anxiety </w:t>
      </w:r>
    </w:p>
    <w:p w14:paraId="5A8FAF29" w14:textId="77777777" w:rsidR="006A5240" w:rsidRPr="0032155E" w:rsidRDefault="006A5240" w:rsidP="006A5240">
      <w:pPr>
        <w:pStyle w:val="ListParagraph"/>
        <w:rPr>
          <w:rFonts w:asciiTheme="majorHAnsi" w:hAnsiTheme="majorHAnsi" w:cstheme="majorHAnsi"/>
          <w:i/>
        </w:rPr>
      </w:pPr>
      <w:r w:rsidRPr="0032155E">
        <w:rPr>
          <w:rFonts w:asciiTheme="majorHAnsi" w:hAnsiTheme="majorHAnsi" w:cstheme="majorHAnsi"/>
          <w:i/>
        </w:rPr>
        <w:t>Goal: Members will gain awareness of their self-talk and how it shows up in social situations.  Members will learn to replace negative self-talk with self-compassion.</w:t>
      </w:r>
    </w:p>
    <w:p w14:paraId="553F987A" w14:textId="77777777" w:rsidR="006A5240" w:rsidRPr="0032155E" w:rsidRDefault="006A5240" w:rsidP="006A5240">
      <w:pPr>
        <w:pStyle w:val="ListParagraph"/>
        <w:numPr>
          <w:ilvl w:val="1"/>
          <w:numId w:val="5"/>
        </w:numPr>
        <w:spacing w:line="256" w:lineRule="auto"/>
        <w:rPr>
          <w:rFonts w:asciiTheme="majorHAnsi" w:hAnsiTheme="majorHAnsi" w:cstheme="majorHAnsi"/>
        </w:rPr>
      </w:pPr>
      <w:r w:rsidRPr="0032155E">
        <w:rPr>
          <w:rFonts w:asciiTheme="majorHAnsi" w:hAnsiTheme="majorHAnsi" w:cstheme="majorHAnsi"/>
        </w:rPr>
        <w:t>Discuss and explore the role of past experiences on the formation of current self-talk</w:t>
      </w:r>
    </w:p>
    <w:p w14:paraId="03C95F55" w14:textId="77777777" w:rsidR="006A5240" w:rsidRPr="0032155E" w:rsidRDefault="006A5240" w:rsidP="006A5240">
      <w:pPr>
        <w:pStyle w:val="ListParagraph"/>
        <w:numPr>
          <w:ilvl w:val="1"/>
          <w:numId w:val="5"/>
        </w:numPr>
        <w:spacing w:line="256" w:lineRule="auto"/>
        <w:rPr>
          <w:rFonts w:asciiTheme="majorHAnsi" w:hAnsiTheme="majorHAnsi" w:cstheme="majorHAnsi"/>
        </w:rPr>
      </w:pPr>
      <w:r w:rsidRPr="0032155E">
        <w:rPr>
          <w:rFonts w:asciiTheme="majorHAnsi" w:hAnsiTheme="majorHAnsi" w:cstheme="majorHAnsi"/>
        </w:rPr>
        <w:t>Build awareness of own self-talk and help members move toward self-compassion</w:t>
      </w:r>
    </w:p>
    <w:p w14:paraId="44E9B807" w14:textId="2A149A9A" w:rsidR="00A4528B" w:rsidRPr="0032155E" w:rsidRDefault="006A5240" w:rsidP="008E50C6">
      <w:pPr>
        <w:pStyle w:val="ListParagraph"/>
        <w:numPr>
          <w:ilvl w:val="1"/>
          <w:numId w:val="5"/>
        </w:numPr>
        <w:spacing w:line="256" w:lineRule="auto"/>
        <w:rPr>
          <w:rFonts w:asciiTheme="majorHAnsi" w:hAnsiTheme="majorHAnsi" w:cstheme="majorHAnsi"/>
          <w:iCs/>
        </w:rPr>
      </w:pPr>
      <w:r w:rsidRPr="0032155E">
        <w:rPr>
          <w:rFonts w:asciiTheme="majorHAnsi" w:hAnsiTheme="majorHAnsi" w:cstheme="majorHAnsi"/>
        </w:rPr>
        <w:t xml:space="preserve">Discuss social anxiety and </w:t>
      </w:r>
      <w:r w:rsidR="00966ED0" w:rsidRPr="0032155E">
        <w:rPr>
          <w:rFonts w:asciiTheme="majorHAnsi" w:hAnsiTheme="majorHAnsi" w:cstheme="majorHAnsi"/>
        </w:rPr>
        <w:t>Understanding Self &amp; Others (USO)</w:t>
      </w:r>
      <w:r w:rsidRPr="0032155E">
        <w:rPr>
          <w:rFonts w:asciiTheme="majorHAnsi" w:hAnsiTheme="majorHAnsi" w:cstheme="majorHAnsi"/>
        </w:rPr>
        <w:t xml:space="preserve"> groups as a mode of treatment </w:t>
      </w:r>
      <w:r w:rsidRPr="0032155E">
        <w:rPr>
          <w:rFonts w:asciiTheme="majorHAnsi" w:hAnsiTheme="majorHAnsi" w:cstheme="majorHAnsi"/>
          <w:i/>
        </w:rPr>
        <w:t xml:space="preserve"> </w:t>
      </w:r>
    </w:p>
    <w:p w14:paraId="476AC4D9" w14:textId="77777777" w:rsidR="00EC37CC" w:rsidRPr="00EC37CC" w:rsidRDefault="00EC37CC" w:rsidP="00EC37CC">
      <w:pPr>
        <w:pStyle w:val="ListParagraph"/>
        <w:rPr>
          <w:rFonts w:ascii="Ink Free" w:hAnsi="Ink Free"/>
        </w:rPr>
      </w:pPr>
    </w:p>
    <w:sectPr w:rsidR="00EC37CC" w:rsidRPr="00EC37CC" w:rsidSect="007A16C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4CB80" w14:textId="77777777" w:rsidR="003F05EB" w:rsidRDefault="003F05EB" w:rsidP="00CD5513">
      <w:pPr>
        <w:spacing w:line="240" w:lineRule="auto"/>
      </w:pPr>
      <w:r>
        <w:separator/>
      </w:r>
    </w:p>
  </w:endnote>
  <w:endnote w:type="continuationSeparator" w:id="0">
    <w:p w14:paraId="54970D72" w14:textId="77777777" w:rsidR="003F05EB" w:rsidRDefault="003F05EB" w:rsidP="00CD5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DEE18" w14:textId="77777777" w:rsidR="003F05EB" w:rsidRDefault="003F05EB" w:rsidP="00CD5513">
      <w:pPr>
        <w:spacing w:line="240" w:lineRule="auto"/>
      </w:pPr>
      <w:r>
        <w:separator/>
      </w:r>
    </w:p>
  </w:footnote>
  <w:footnote w:type="continuationSeparator" w:id="0">
    <w:p w14:paraId="79E2698F" w14:textId="77777777" w:rsidR="003F05EB" w:rsidRDefault="003F05EB" w:rsidP="00CD5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06D51"/>
    <w:multiLevelType w:val="hybridMultilevel"/>
    <w:tmpl w:val="3564BDF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200F4"/>
    <w:multiLevelType w:val="hybridMultilevel"/>
    <w:tmpl w:val="6E5E69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6A43"/>
    <w:multiLevelType w:val="hybridMultilevel"/>
    <w:tmpl w:val="CFC07D7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44C25"/>
    <w:multiLevelType w:val="hybridMultilevel"/>
    <w:tmpl w:val="ED1E3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7A194D"/>
    <w:multiLevelType w:val="hybridMultilevel"/>
    <w:tmpl w:val="3564BDF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44DCA"/>
    <w:multiLevelType w:val="hybridMultilevel"/>
    <w:tmpl w:val="27E4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74"/>
    <w:rsid w:val="000A44B9"/>
    <w:rsid w:val="000B0E02"/>
    <w:rsid w:val="001520B1"/>
    <w:rsid w:val="00153FF1"/>
    <w:rsid w:val="002A0874"/>
    <w:rsid w:val="002A3982"/>
    <w:rsid w:val="002F6FC9"/>
    <w:rsid w:val="0032155E"/>
    <w:rsid w:val="00351E8A"/>
    <w:rsid w:val="003F05EB"/>
    <w:rsid w:val="004360B2"/>
    <w:rsid w:val="00441B04"/>
    <w:rsid w:val="00452F08"/>
    <w:rsid w:val="004B098C"/>
    <w:rsid w:val="004C0C7B"/>
    <w:rsid w:val="004D03C7"/>
    <w:rsid w:val="0059338B"/>
    <w:rsid w:val="006A5240"/>
    <w:rsid w:val="00751C1B"/>
    <w:rsid w:val="007A16C5"/>
    <w:rsid w:val="00877C5A"/>
    <w:rsid w:val="008E50C6"/>
    <w:rsid w:val="008F1991"/>
    <w:rsid w:val="00927859"/>
    <w:rsid w:val="00966ED0"/>
    <w:rsid w:val="009B0C6F"/>
    <w:rsid w:val="009C39CA"/>
    <w:rsid w:val="009F21C7"/>
    <w:rsid w:val="00A4528B"/>
    <w:rsid w:val="00A809A6"/>
    <w:rsid w:val="00AC6260"/>
    <w:rsid w:val="00C05EA9"/>
    <w:rsid w:val="00CD5513"/>
    <w:rsid w:val="00D0008A"/>
    <w:rsid w:val="00D4222D"/>
    <w:rsid w:val="00DB2243"/>
    <w:rsid w:val="00DC135A"/>
    <w:rsid w:val="00DD4817"/>
    <w:rsid w:val="00DE39F6"/>
    <w:rsid w:val="00EC37CC"/>
    <w:rsid w:val="00EF2870"/>
    <w:rsid w:val="00F018D0"/>
    <w:rsid w:val="00F253EE"/>
    <w:rsid w:val="00F517D5"/>
    <w:rsid w:val="00F9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775A2"/>
  <w15:chartTrackingRefBased/>
  <w15:docId w15:val="{AFEE0A3A-DE6A-4AF6-8A04-116D44E5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E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55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513"/>
  </w:style>
  <w:style w:type="paragraph" w:styleId="Footer">
    <w:name w:val="footer"/>
    <w:basedOn w:val="Normal"/>
    <w:link w:val="FooterChar"/>
    <w:uiPriority w:val="99"/>
    <w:unhideWhenUsed/>
    <w:rsid w:val="00CD55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7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Rios, Olivia</dc:creator>
  <cp:keywords/>
  <dc:description/>
  <cp:lastModifiedBy>Olivia Rios</cp:lastModifiedBy>
  <cp:revision>2</cp:revision>
  <cp:lastPrinted>2019-10-10T19:38:00Z</cp:lastPrinted>
  <dcterms:created xsi:type="dcterms:W3CDTF">2020-02-03T15:13:00Z</dcterms:created>
  <dcterms:modified xsi:type="dcterms:W3CDTF">2020-02-03T15:13:00Z</dcterms:modified>
</cp:coreProperties>
</file>