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</w:t>
      </w:r>
      <w:r w:rsidR="009F1F5E">
        <w:rPr>
          <w:rFonts w:ascii="Arial" w:hAnsi="Arial" w:cstheme="minorHAnsi"/>
          <w:spacing w:val="400"/>
        </w:rPr>
        <w:t>MINUTES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350E3C">
        <w:rPr>
          <w:rFonts w:ascii="Arial" w:hAnsi="Arial" w:cstheme="minorHAnsi"/>
        </w:rPr>
        <w:t>August</w:t>
      </w:r>
      <w:r w:rsidR="00881104">
        <w:rPr>
          <w:rFonts w:ascii="Arial" w:hAnsi="Arial" w:cstheme="minorHAnsi"/>
        </w:rPr>
        <w:t xml:space="preserve"> </w:t>
      </w:r>
      <w:r w:rsidR="00350E3C">
        <w:rPr>
          <w:rFonts w:ascii="Arial" w:hAnsi="Arial" w:cstheme="minorHAnsi"/>
        </w:rPr>
        <w:t>21,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  <w:r w:rsidR="009F1F5E">
        <w:rPr>
          <w:rFonts w:ascii="Arial" w:hAnsi="Arial" w:cs="Arial"/>
        </w:rPr>
        <w:t xml:space="preserve"> – 12:00 p.m.</w:t>
      </w:r>
    </w:p>
    <w:p w:rsidR="00316A48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9F1F5E" w:rsidRPr="00CB6C50" w:rsidRDefault="009F1F5E" w:rsidP="009F1F5E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Jamie Axelrod, Dorianne Pollack, Danielle Rhea, Judy Manor (Skype), Jill Young (Skype), Sean Kugler (Skype), Jane Gilbert, Sarah Lipsey (SPAC), Matthew Wangeman, Gabe </w:t>
      </w:r>
      <w:proofErr w:type="spellStart"/>
      <w:r>
        <w:rPr>
          <w:rFonts w:ascii="Arial" w:hAnsi="Arial" w:cs="Arial"/>
        </w:rPr>
        <w:t>Montan͂o</w:t>
      </w:r>
      <w:proofErr w:type="spellEnd"/>
      <w:r>
        <w:rPr>
          <w:rFonts w:ascii="Arial" w:hAnsi="Arial" w:cs="Arial"/>
        </w:rPr>
        <w:t>, Calvin Legassie, Lauren Copeland-Glenn, Jason Matteson</w:t>
      </w:r>
    </w:p>
    <w:p w:rsidR="0075749F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350E3C">
        <w:rPr>
          <w:rFonts w:ascii="Arial" w:hAnsi="Arial" w:cs="Arial"/>
        </w:rPr>
        <w:t>Ju</w:t>
      </w:r>
      <w:r w:rsidR="001E17CC">
        <w:rPr>
          <w:rFonts w:ascii="Arial" w:hAnsi="Arial" w:cs="Arial"/>
        </w:rPr>
        <w:t>ne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  <w:r w:rsidR="009F1F5E">
        <w:rPr>
          <w:rFonts w:ascii="Arial" w:hAnsi="Arial" w:cs="Arial"/>
        </w:rPr>
        <w:t xml:space="preserve"> </w:t>
      </w:r>
    </w:p>
    <w:p w:rsidR="009F1F5E" w:rsidRPr="00CB6C50" w:rsidRDefault="009F1F5E" w:rsidP="009F1F5E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Tabled until September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Planning</w:t>
      </w:r>
    </w:p>
    <w:p w:rsidR="00C827A6" w:rsidRDefault="00C827A6" w:rsidP="009F1F5E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Gabe </w:t>
      </w:r>
      <w:proofErr w:type="spellStart"/>
      <w:r>
        <w:rPr>
          <w:rFonts w:ascii="Arial" w:hAnsi="Arial" w:cs="Arial"/>
        </w:rPr>
        <w:t>Montan͂o</w:t>
      </w:r>
      <w:proofErr w:type="spellEnd"/>
      <w:r>
        <w:rPr>
          <w:rFonts w:ascii="Arial" w:hAnsi="Arial" w:cs="Arial"/>
        </w:rPr>
        <w:t xml:space="preserve"> provided an update</w:t>
      </w:r>
    </w:p>
    <w:p w:rsidR="00F058C6" w:rsidRDefault="00F058C6" w:rsidP="00C827A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It has</w:t>
      </w:r>
      <w:r w:rsidR="00C827A6">
        <w:rPr>
          <w:rFonts w:ascii="Arial" w:hAnsi="Arial" w:cs="Arial"/>
        </w:rPr>
        <w:t xml:space="preserve"> been a busy summer. He’s been focused on setting up a structure to move</w:t>
      </w:r>
      <w:r>
        <w:rPr>
          <w:rFonts w:ascii="Arial" w:hAnsi="Arial" w:cs="Arial"/>
        </w:rPr>
        <w:t xml:space="preserve"> diversity/inclusion forward</w:t>
      </w:r>
    </w:p>
    <w:p w:rsidR="00F058C6" w:rsidRDefault="00F058C6" w:rsidP="00F058C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His first focus is infrastructure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Looking for commissions to lead the way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Conversations over the summer with interested parties and stake holders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 understands that there is history and respects that but doesn’t want to be beholden to that – wants to move forward with a proactive approach</w:t>
      </w:r>
    </w:p>
    <w:p w:rsidR="00F058C6" w:rsidRDefault="00F058C6" w:rsidP="00F058C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 met with the president and provided her with his ideas, she seemed agreeable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Advised president on long-term strategy (2-3 years)</w:t>
      </w:r>
    </w:p>
    <w:p w:rsidR="00F058C6" w:rsidRDefault="00F058C6" w:rsidP="00F058C6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This includes</w:t>
      </w:r>
      <w:r w:rsidR="00CF1E3B">
        <w:rPr>
          <w:rFonts w:ascii="Arial" w:hAnsi="Arial" w:cs="Arial"/>
        </w:rPr>
        <w:t xml:space="preserve"> the idea that the fellow position is a temporary fix and that moving to </w:t>
      </w:r>
      <w:r>
        <w:rPr>
          <w:rFonts w:ascii="Arial" w:hAnsi="Arial" w:cs="Arial"/>
        </w:rPr>
        <w:t>a Chief Diversity Officer</w:t>
      </w:r>
      <w:r w:rsidR="00CF1E3B">
        <w:rPr>
          <w:rFonts w:ascii="Arial" w:hAnsi="Arial" w:cs="Arial"/>
        </w:rPr>
        <w:t xml:space="preserve"> again is the end goal, she was supportive of this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Also talked about work that will have an immediate impact – utilizing commissions</w:t>
      </w:r>
    </w:p>
    <w:p w:rsidR="00C827A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Talked about how to break down barriers with community – wants to work with city groups too.</w:t>
      </w:r>
      <w:r w:rsidR="00C827A6" w:rsidRPr="00F058C6">
        <w:rPr>
          <w:rFonts w:ascii="Arial" w:hAnsi="Arial" w:cs="Arial"/>
        </w:rPr>
        <w:t xml:space="preserve"> 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Provided resource neutral as well as resources needed options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HSI and how to move forward – will utilize the white paper produced by last year’s ACE Fellow</w:t>
      </w:r>
    </w:p>
    <w:p w:rsidR="00F058C6" w:rsidRDefault="00F058C6" w:rsidP="00F058C6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He’ll be pulling together a task force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Talked about developing a fellows program</w:t>
      </w:r>
    </w:p>
    <w:p w:rsidR="00F058C6" w:rsidRDefault="00F058C6" w:rsidP="00F058C6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This will include people from units across campus – faculty, staff, and students</w:t>
      </w:r>
    </w:p>
    <w:p w:rsidR="00F058C6" w:rsidRDefault="00F058C6" w:rsidP="00F058C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 wants to shift the culture from reactive to proactive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Extend beyond the choir</w:t>
      </w:r>
    </w:p>
    <w:p w:rsidR="00F058C6" w:rsidRDefault="00F058C6" w:rsidP="00F058C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Shared responsibility across campus beyond his fellow position </w:t>
      </w:r>
    </w:p>
    <w:p w:rsidR="00A11F83" w:rsidRDefault="00A11F83" w:rsidP="00A11F8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DSP </w:t>
      </w:r>
    </w:p>
    <w:p w:rsidR="00A11F83" w:rsidRDefault="00A11F83" w:rsidP="00A11F8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Needs mechanisms to implement</w:t>
      </w:r>
    </w:p>
    <w:p w:rsidR="00A11F83" w:rsidRDefault="00A11F83" w:rsidP="00A11F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Ways to have faculty and staff participate as a part of their jobs</w:t>
      </w:r>
    </w:p>
    <w:p w:rsidR="00A11F83" w:rsidRDefault="00A11F83" w:rsidP="00A11F83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Would like this to be mandatory for tenure track faculty before tenure can be approved</w:t>
      </w:r>
    </w:p>
    <w:p w:rsidR="00A11F83" w:rsidRDefault="00A11F83" w:rsidP="00A11F83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 wants to follow an Emersion Strategy</w:t>
      </w:r>
    </w:p>
    <w:p w:rsidR="00A11F83" w:rsidRDefault="00A11F83" w:rsidP="00A11F8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Wants student voices at the table for direct input</w:t>
      </w:r>
    </w:p>
    <w:p w:rsidR="00A11F83" w:rsidRDefault="00A11F83" w:rsidP="00A11F83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Find mechanisms to get to intersectionality</w:t>
      </w:r>
    </w:p>
    <w:p w:rsidR="00A11F83" w:rsidRDefault="00A11F83" w:rsidP="00A11F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Every commission will get a budget</w:t>
      </w:r>
    </w:p>
    <w:p w:rsidR="00A11F83" w:rsidRDefault="00A11F83" w:rsidP="00A11F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Also a budget for intersectional activities for all the commissions to share</w:t>
      </w:r>
    </w:p>
    <w:p w:rsidR="00A11F83" w:rsidRDefault="00A11F83" w:rsidP="00A11F83">
      <w:pPr>
        <w:pStyle w:val="ListParagraph"/>
        <w:numPr>
          <w:ilvl w:val="5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More on these two items to come</w:t>
      </w:r>
    </w:p>
    <w:p w:rsidR="00A11F83" w:rsidRDefault="00A11F83" w:rsidP="00A11F83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Wants to create a commission on commissions – this fall</w:t>
      </w:r>
    </w:p>
    <w:p w:rsidR="00A11F83" w:rsidRDefault="00CF1E3B" w:rsidP="00CF1E3B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Big push for intersectionality</w:t>
      </w:r>
    </w:p>
    <w:p w:rsidR="00CF1E3B" w:rsidRDefault="00CF1E3B" w:rsidP="00CF1E3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He will hold standing hours for diversity work</w:t>
      </w:r>
    </w:p>
    <w:p w:rsidR="00CF1E3B" w:rsidRPr="00F058C6" w:rsidRDefault="00CF1E3B" w:rsidP="00CF1E3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Change to staffing, commissions will share one GA and Gabe’s admin associate will fill in to take minutes when necessary</w:t>
      </w:r>
    </w:p>
    <w:p w:rsidR="00CF1E3B" w:rsidRDefault="00CF1E3B" w:rsidP="00CF1E3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Planning 2019 </w:t>
      </w:r>
    </w:p>
    <w:p w:rsidR="00CF1E3B" w:rsidRDefault="00CF1E3B" w:rsidP="00CF1E3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Section 504 sit-ins presentation, intersection with LGBTQIA and CED</w:t>
      </w:r>
    </w:p>
    <w:p w:rsidR="00CF1E3B" w:rsidRDefault="00CF1E3B" w:rsidP="00CF1E3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End of October</w:t>
      </w:r>
    </w:p>
    <w:p w:rsidR="00CF1E3B" w:rsidRDefault="008243B6" w:rsidP="00CF1E3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Lauren will follow up with Crystal at Campus Rec to confirm the sitting volleyball event</w:t>
      </w:r>
    </w:p>
    <w:p w:rsidR="008243B6" w:rsidRDefault="008243B6" w:rsidP="00CF1E3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Jamie is looking into bringing a film </w:t>
      </w:r>
      <w:r w:rsidRPr="008243B6">
        <w:rPr>
          <w:rFonts w:ascii="Arial" w:hAnsi="Arial" w:cs="Arial"/>
          <w:i/>
        </w:rPr>
        <w:t>Autism Goes to College</w:t>
      </w:r>
      <w:r>
        <w:rPr>
          <w:rFonts w:ascii="Arial" w:hAnsi="Arial" w:cs="Arial"/>
        </w:rPr>
        <w:t xml:space="preserve"> to campus</w:t>
      </w:r>
    </w:p>
    <w:p w:rsidR="008243B6" w:rsidRDefault="008243B6" w:rsidP="008243B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screening rights are $800 and there is a possibility of having the director or some of the subjects of the film come to speak</w:t>
      </w:r>
    </w:p>
    <w:p w:rsidR="008243B6" w:rsidRDefault="008243B6" w:rsidP="008243B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Jason is pulling together the faculty panel on including disability in curriculum again</w:t>
      </w:r>
    </w:p>
    <w:p w:rsidR="008243B6" w:rsidRDefault="008243B6" w:rsidP="008243B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Matthew suggested inviting Tom Olin to present his photography. </w:t>
      </w:r>
    </w:p>
    <w:p w:rsidR="008243B6" w:rsidRDefault="008243B6" w:rsidP="008243B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this being a great idea for celebrating the 30</w:t>
      </w:r>
      <w:r w:rsidRPr="008243B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ADA</w:t>
      </w:r>
    </w:p>
    <w:p w:rsidR="008243B6" w:rsidRDefault="008243B6" w:rsidP="008243B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Matthew is going to contact him</w:t>
      </w:r>
    </w:p>
    <w:p w:rsidR="008243B6" w:rsidRDefault="008243B6" w:rsidP="008243B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Sarah suggested we talk to the NAU Socials to have NAU social media taken over for DHM</w:t>
      </w:r>
    </w:p>
    <w:p w:rsidR="008243B6" w:rsidRDefault="008243B6" w:rsidP="008243B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Jamie said he’d reach out to them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update/planning</w:t>
      </w:r>
      <w:r w:rsidRPr="00CB6C50">
        <w:rPr>
          <w:rFonts w:ascii="Arial" w:hAnsi="Arial" w:cs="Arial"/>
        </w:rPr>
        <w:t xml:space="preserve"> </w:t>
      </w:r>
    </w:p>
    <w:p w:rsidR="002015C4" w:rsidRDefault="002015C4" w:rsidP="002015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fall list of events is almost finalized</w:t>
      </w:r>
    </w:p>
    <w:p w:rsidR="00394683" w:rsidRDefault="00394683" w:rsidP="002015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Jamie and Lauren met with Marketing, they will be creating all of the materials for the symposium series</w:t>
      </w:r>
    </w:p>
    <w:p w:rsidR="002C5BC4" w:rsidRPr="002C5BC4" w:rsidRDefault="002C5BC4" w:rsidP="002C5BC4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We will advertise the fall events together and then a new poster for the spring events</w:t>
      </w:r>
    </w:p>
    <w:p w:rsidR="00394683" w:rsidRDefault="00394683" w:rsidP="002015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kick-off event is the Kindness Fair, Jamie and Lauren will have a table to talk about the series</w:t>
      </w:r>
    </w:p>
    <w:p w:rsidR="002C5BC4" w:rsidRDefault="002C5BC4" w:rsidP="002015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full list will be shared as soon as everything is finalized</w:t>
      </w:r>
    </w:p>
    <w:p w:rsidR="002C5BC4" w:rsidRDefault="002C5BC4" w:rsidP="002015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anyone has any ideas for a “big name” speaker to end the series in April please let Lauren or Jamie know</w:t>
      </w:r>
    </w:p>
    <w:p w:rsidR="00350E3C" w:rsidRDefault="00350E3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“Accommodating Disabilities” training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This is a new training that will be mandatory for all employees</w:t>
      </w:r>
    </w:p>
    <w:p w:rsidR="002C5BC4" w:rsidRP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Will be due November 1</w:t>
      </w:r>
      <w:r w:rsidRPr="002C5BC4">
        <w:rPr>
          <w:rFonts w:ascii="Arial" w:hAnsi="Arial" w:cs="Arial"/>
          <w:vertAlign w:val="superscript"/>
        </w:rPr>
        <w:t>st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  <w:r w:rsidR="002C5BC4">
        <w:rPr>
          <w:rFonts w:ascii="Arial" w:hAnsi="Arial" w:cs="Arial"/>
        </w:rPr>
        <w:t xml:space="preserve"> – tabled to September meeting due to time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One quick idea is to create something similar to the Out and Proud list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Efforts to recruit students </w:t>
      </w:r>
      <w:r w:rsidR="002C5BC4">
        <w:rPr>
          <w:rFonts w:ascii="Arial" w:hAnsi="Arial" w:cs="Arial"/>
        </w:rPr>
        <w:t>and employees with disabilities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With the decline in enrollment this will be important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can CDAD participate?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Will add this to the September agenda so we can discuss further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2C5BC4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Jamie provided an overview of the current and coming projects</w:t>
      </w:r>
    </w:p>
    <w:p w:rsidR="002C5BC4" w:rsidRPr="00CB6C50" w:rsidRDefault="002C5BC4" w:rsidP="002C5BC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Strategic Space Planning Committee just published its findings on space use on campus, it should be available to campus soon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p w:rsidR="002C5BC4" w:rsidRDefault="002C5BC4">
      <w:pPr>
        <w:spacing w:after="200" w:line="276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Meeting Adjourned</w:t>
      </w:r>
      <w:bookmarkStart w:id="0" w:name="_GoBack"/>
      <w:bookmarkEnd w:id="0"/>
      <w:r>
        <w:rPr>
          <w:rFonts w:ascii="Arial" w:hAnsi="Arial" w:cstheme="minorHAnsi"/>
        </w:rPr>
        <w:t>: 1:33 p.m.</w:t>
      </w:r>
    </w:p>
    <w:sectPr w:rsidR="002C5BC4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7CC"/>
    <w:rsid w:val="001E1ED0"/>
    <w:rsid w:val="001E24E7"/>
    <w:rsid w:val="001F5BF8"/>
    <w:rsid w:val="001F7C23"/>
    <w:rsid w:val="002015C4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C5BC4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94683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243B6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3912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1F5E"/>
    <w:rsid w:val="009F7262"/>
    <w:rsid w:val="00A00CD8"/>
    <w:rsid w:val="00A11F83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827A6"/>
    <w:rsid w:val="00C974E4"/>
    <w:rsid w:val="00CB6C50"/>
    <w:rsid w:val="00CD368D"/>
    <w:rsid w:val="00CD39AE"/>
    <w:rsid w:val="00CF1E3B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058C6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6F69D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9A7F-8DA7-40E8-ABC7-ACEED404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3</cp:revision>
  <cp:lastPrinted>2017-12-13T16:58:00Z</cp:lastPrinted>
  <dcterms:created xsi:type="dcterms:W3CDTF">2019-08-27T22:28:00Z</dcterms:created>
  <dcterms:modified xsi:type="dcterms:W3CDTF">2019-08-27T22:47:00Z</dcterms:modified>
</cp:coreProperties>
</file>